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4"/>
          <w:szCs w:val="44"/>
        </w:rPr>
      </w:pPr>
      <w:r>
        <w:rPr>
          <w:rFonts w:hint="eastAsia" w:ascii="宋体" w:hAnsi="宋体" w:eastAsia="宋体" w:cs="宋体"/>
          <w:b/>
          <w:bCs/>
          <w:sz w:val="44"/>
          <w:szCs w:val="44"/>
        </w:rPr>
        <w:t>考生面试流程图</w:t>
      </w:r>
    </w:p>
    <w:p>
      <w:pPr>
        <w:spacing w:line="560" w:lineRule="exact"/>
        <w:rPr>
          <w:rFonts w:hint="eastAsia" w:ascii="黑体" w:eastAsia="黑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before="56" w:line="600" w:lineRule="exact"/>
        <w:ind w:right="175" w:rightChars="0" w:firstLine="656" w:firstLineChars="200"/>
        <w:textAlignment w:val="auto"/>
        <w:rPr>
          <w:rFonts w:hint="eastAsia" w:ascii="仿宋" w:hAnsi="仿宋" w:eastAsia="仿宋" w:cs="仿宋"/>
          <w:spacing w:val="4"/>
          <w:sz w:val="32"/>
          <w:szCs w:val="32"/>
          <w:highlight w:val="none"/>
          <w:lang w:val="en-US" w:eastAsia="zh-CN"/>
        </w:rPr>
      </w:pPr>
      <w:r>
        <w:rPr>
          <w:rFonts w:hint="eastAsia" w:ascii="仿宋" w:hAnsi="仿宋" w:eastAsia="仿宋" w:cs="仿宋"/>
          <w:spacing w:val="4"/>
          <w:sz w:val="32"/>
          <w:szCs w:val="32"/>
          <w:highlight w:val="none"/>
          <w:lang w:val="en-US" w:eastAsia="zh-CN"/>
        </w:rPr>
        <w:t>1.考生凭身份证、笔试准考证到考生抽签地点（辽宁省人民医院8号楼1楼</w:t>
      </w:r>
      <w:bookmarkStart w:id="0" w:name="_GoBack"/>
      <w:bookmarkEnd w:id="0"/>
      <w:r>
        <w:rPr>
          <w:rFonts w:hint="eastAsia" w:ascii="仿宋" w:hAnsi="仿宋" w:eastAsia="仿宋" w:cs="仿宋"/>
          <w:spacing w:val="4"/>
          <w:sz w:val="32"/>
          <w:szCs w:val="32"/>
          <w:highlight w:val="none"/>
          <w:lang w:val="en-US" w:eastAsia="zh-CN"/>
        </w:rPr>
        <w:t>学术报告厅）</w:t>
      </w:r>
      <w:r>
        <w:rPr>
          <w:rFonts w:hint="eastAsia" w:ascii="仿宋" w:hAnsi="仿宋" w:eastAsia="仿宋" w:cs="仿宋"/>
          <w:spacing w:val="4"/>
          <w:sz w:val="32"/>
          <w:szCs w:val="32"/>
          <w:highlight w:val="none"/>
          <w:lang w:val="en-US" w:eastAsia="zh-CN"/>
        </w:rPr>
        <w:t>，查询面试分组并在对应位置就坐，关闭通讯工具，用信封装好手机，写清姓名，上交封存 (面试结束后，与其他物品一并归还)。</w:t>
      </w:r>
    </w:p>
    <w:p>
      <w:pPr>
        <w:keepNext w:val="0"/>
        <w:keepLines w:val="0"/>
        <w:pageBreakBefore w:val="0"/>
        <w:widowControl w:val="0"/>
        <w:numPr>
          <w:ilvl w:val="0"/>
          <w:numId w:val="0"/>
        </w:numPr>
        <w:kinsoku/>
        <w:wordWrap/>
        <w:overflowPunct/>
        <w:topLinePunct w:val="0"/>
        <w:autoSpaceDE/>
        <w:autoSpaceDN/>
        <w:bidi w:val="0"/>
        <w:adjustRightInd/>
        <w:snapToGrid/>
        <w:spacing w:before="56" w:line="600" w:lineRule="exact"/>
        <w:ind w:right="175" w:rightChars="0" w:firstLine="656" w:firstLineChars="200"/>
        <w:textAlignment w:val="auto"/>
        <w:rPr>
          <w:rFonts w:hint="eastAsia" w:ascii="仿宋" w:hAnsi="仿宋" w:eastAsia="仿宋" w:cs="仿宋"/>
          <w:spacing w:val="4"/>
          <w:sz w:val="32"/>
          <w:szCs w:val="32"/>
          <w:highlight w:val="none"/>
          <w:lang w:val="en-US" w:eastAsia="zh-CN"/>
        </w:rPr>
      </w:pPr>
      <w:r>
        <w:rPr>
          <w:rFonts w:hint="eastAsia" w:ascii="仿宋" w:hAnsi="仿宋" w:eastAsia="仿宋" w:cs="仿宋"/>
          <w:spacing w:val="4"/>
          <w:sz w:val="32"/>
          <w:szCs w:val="32"/>
          <w:highlight w:val="none"/>
          <w:lang w:val="en-US" w:eastAsia="zh-CN"/>
        </w:rPr>
        <w:t>2.参加考前培训会，工作人员宣读考场纪律。</w:t>
      </w:r>
    </w:p>
    <w:p>
      <w:pPr>
        <w:keepNext w:val="0"/>
        <w:keepLines w:val="0"/>
        <w:pageBreakBefore w:val="0"/>
        <w:widowControl w:val="0"/>
        <w:numPr>
          <w:ilvl w:val="0"/>
          <w:numId w:val="0"/>
        </w:numPr>
        <w:kinsoku/>
        <w:wordWrap/>
        <w:overflowPunct/>
        <w:topLinePunct w:val="0"/>
        <w:autoSpaceDE/>
        <w:autoSpaceDN/>
        <w:bidi w:val="0"/>
        <w:adjustRightInd/>
        <w:snapToGrid/>
        <w:spacing w:before="56" w:line="600" w:lineRule="exact"/>
        <w:ind w:right="175" w:rightChars="0" w:firstLine="656" w:firstLineChars="200"/>
        <w:textAlignment w:val="auto"/>
        <w:rPr>
          <w:rFonts w:hint="eastAsia" w:ascii="仿宋" w:hAnsi="仿宋" w:eastAsia="仿宋" w:cs="仿宋"/>
          <w:spacing w:val="4"/>
          <w:sz w:val="32"/>
          <w:szCs w:val="32"/>
          <w:highlight w:val="none"/>
          <w:lang w:val="en-US" w:eastAsia="zh-CN"/>
        </w:rPr>
      </w:pPr>
      <w:r>
        <w:rPr>
          <w:rFonts w:hint="eastAsia" w:ascii="仿宋" w:hAnsi="仿宋" w:eastAsia="仿宋" w:cs="仿宋"/>
          <w:spacing w:val="4"/>
          <w:sz w:val="32"/>
          <w:szCs w:val="32"/>
          <w:highlight w:val="none"/>
          <w:lang w:val="en-US" w:eastAsia="zh-CN"/>
        </w:rPr>
        <w:t>3.通过抽签确定</w:t>
      </w:r>
      <w:r>
        <w:rPr>
          <w:rFonts w:hint="eastAsia" w:ascii="仿宋" w:hAnsi="仿宋" w:eastAsia="仿宋" w:cs="仿宋"/>
          <w:color w:val="auto"/>
          <w:spacing w:val="4"/>
          <w:sz w:val="32"/>
          <w:szCs w:val="32"/>
          <w:highlight w:val="none"/>
          <w:lang w:val="en-US" w:eastAsia="zh-CN"/>
        </w:rPr>
        <w:t>组内</w:t>
      </w:r>
      <w:r>
        <w:rPr>
          <w:rFonts w:hint="eastAsia" w:ascii="仿宋" w:hAnsi="仿宋" w:eastAsia="仿宋" w:cs="仿宋"/>
          <w:spacing w:val="4"/>
          <w:sz w:val="32"/>
          <w:szCs w:val="32"/>
          <w:highlight w:val="none"/>
          <w:lang w:val="en-US" w:eastAsia="zh-CN"/>
        </w:rPr>
        <w:t xml:space="preserve">面试顺序。        </w:t>
      </w:r>
    </w:p>
    <w:p>
      <w:pPr>
        <w:keepNext w:val="0"/>
        <w:keepLines w:val="0"/>
        <w:pageBreakBefore w:val="0"/>
        <w:widowControl w:val="0"/>
        <w:numPr>
          <w:ilvl w:val="0"/>
          <w:numId w:val="0"/>
        </w:numPr>
        <w:kinsoku/>
        <w:wordWrap/>
        <w:overflowPunct/>
        <w:topLinePunct w:val="0"/>
        <w:autoSpaceDE/>
        <w:autoSpaceDN/>
        <w:bidi w:val="0"/>
        <w:adjustRightInd/>
        <w:snapToGrid/>
        <w:spacing w:before="56" w:line="600" w:lineRule="exact"/>
        <w:ind w:right="175" w:rightChars="0" w:firstLine="656" w:firstLineChars="200"/>
        <w:textAlignment w:val="auto"/>
        <w:rPr>
          <w:rFonts w:hint="eastAsia" w:ascii="仿宋" w:hAnsi="仿宋" w:eastAsia="仿宋" w:cs="仿宋"/>
          <w:spacing w:val="4"/>
          <w:sz w:val="32"/>
          <w:szCs w:val="32"/>
          <w:highlight w:val="none"/>
          <w:lang w:val="en-US" w:eastAsia="zh-CN"/>
        </w:rPr>
      </w:pPr>
      <w:r>
        <w:rPr>
          <w:rFonts w:hint="eastAsia" w:ascii="仿宋" w:hAnsi="仿宋" w:eastAsia="仿宋" w:cs="仿宋"/>
          <w:spacing w:val="4"/>
          <w:sz w:val="32"/>
          <w:szCs w:val="32"/>
          <w:highlight w:val="none"/>
          <w:lang w:val="en-US" w:eastAsia="zh-CN"/>
        </w:rPr>
        <w:t>4.在引导员指引下到候考室并接受安检。</w:t>
      </w:r>
    </w:p>
    <w:p>
      <w:pPr>
        <w:keepNext w:val="0"/>
        <w:keepLines w:val="0"/>
        <w:pageBreakBefore w:val="0"/>
        <w:widowControl w:val="0"/>
        <w:numPr>
          <w:ilvl w:val="0"/>
          <w:numId w:val="0"/>
        </w:numPr>
        <w:kinsoku/>
        <w:wordWrap/>
        <w:overflowPunct/>
        <w:topLinePunct w:val="0"/>
        <w:autoSpaceDE/>
        <w:autoSpaceDN/>
        <w:bidi w:val="0"/>
        <w:adjustRightInd/>
        <w:snapToGrid/>
        <w:spacing w:before="56" w:line="600" w:lineRule="exact"/>
        <w:ind w:right="175" w:rightChars="0" w:firstLine="656" w:firstLineChars="200"/>
        <w:textAlignment w:val="auto"/>
        <w:rPr>
          <w:rFonts w:hint="eastAsia" w:ascii="仿宋" w:hAnsi="仿宋" w:eastAsia="仿宋" w:cs="仿宋"/>
          <w:spacing w:val="4"/>
          <w:sz w:val="32"/>
          <w:szCs w:val="32"/>
          <w:highlight w:val="none"/>
          <w:lang w:val="en-US" w:eastAsia="zh-CN"/>
        </w:rPr>
      </w:pPr>
      <w:r>
        <w:rPr>
          <w:rFonts w:hint="eastAsia" w:ascii="仿宋" w:hAnsi="仿宋" w:eastAsia="仿宋" w:cs="仿宋"/>
          <w:spacing w:val="4"/>
          <w:sz w:val="32"/>
          <w:szCs w:val="32"/>
          <w:highlight w:val="none"/>
          <w:lang w:val="en-US" w:eastAsia="zh-CN"/>
        </w:rPr>
        <w:t>5.按面试顺序坐好。</w:t>
      </w:r>
    </w:p>
    <w:p>
      <w:pPr>
        <w:keepNext w:val="0"/>
        <w:keepLines w:val="0"/>
        <w:pageBreakBefore w:val="0"/>
        <w:widowControl w:val="0"/>
        <w:numPr>
          <w:ilvl w:val="0"/>
          <w:numId w:val="0"/>
        </w:numPr>
        <w:kinsoku/>
        <w:wordWrap/>
        <w:overflowPunct/>
        <w:topLinePunct w:val="0"/>
        <w:autoSpaceDE/>
        <w:autoSpaceDN/>
        <w:bidi w:val="0"/>
        <w:adjustRightInd/>
        <w:snapToGrid/>
        <w:spacing w:before="56" w:line="600" w:lineRule="exact"/>
        <w:ind w:right="175" w:rightChars="0" w:firstLine="656" w:firstLineChars="200"/>
        <w:textAlignment w:val="auto"/>
        <w:rPr>
          <w:rFonts w:hint="eastAsia" w:ascii="仿宋" w:hAnsi="仿宋" w:eastAsia="仿宋" w:cs="仿宋"/>
          <w:spacing w:val="4"/>
          <w:sz w:val="32"/>
          <w:szCs w:val="32"/>
          <w:highlight w:val="none"/>
          <w:lang w:val="en-US" w:eastAsia="zh-CN"/>
        </w:rPr>
      </w:pPr>
      <w:r>
        <w:rPr>
          <w:rFonts w:hint="eastAsia" w:ascii="仿宋" w:hAnsi="仿宋" w:eastAsia="仿宋" w:cs="仿宋"/>
          <w:spacing w:val="4"/>
          <w:sz w:val="32"/>
          <w:szCs w:val="32"/>
          <w:highlight w:val="none"/>
          <w:lang w:val="en-US" w:eastAsia="zh-CN"/>
        </w:rPr>
        <w:t>6.引导员核对考生身份证、笔试准考证。</w:t>
      </w:r>
    </w:p>
    <w:p>
      <w:pPr>
        <w:keepNext w:val="0"/>
        <w:keepLines w:val="0"/>
        <w:pageBreakBefore w:val="0"/>
        <w:widowControl w:val="0"/>
        <w:numPr>
          <w:ilvl w:val="0"/>
          <w:numId w:val="0"/>
        </w:numPr>
        <w:kinsoku/>
        <w:wordWrap/>
        <w:overflowPunct/>
        <w:topLinePunct w:val="0"/>
        <w:autoSpaceDE/>
        <w:autoSpaceDN/>
        <w:bidi w:val="0"/>
        <w:adjustRightInd/>
        <w:snapToGrid/>
        <w:spacing w:before="56" w:line="600" w:lineRule="exact"/>
        <w:ind w:right="175" w:rightChars="0" w:firstLine="656" w:firstLineChars="200"/>
        <w:textAlignment w:val="auto"/>
        <w:rPr>
          <w:rFonts w:hint="eastAsia" w:ascii="仿宋" w:hAnsi="仿宋" w:eastAsia="仿宋" w:cs="仿宋"/>
          <w:spacing w:val="4"/>
          <w:sz w:val="32"/>
          <w:szCs w:val="32"/>
          <w:highlight w:val="none"/>
          <w:lang w:val="en-US" w:eastAsia="zh-CN"/>
        </w:rPr>
      </w:pPr>
      <w:r>
        <w:rPr>
          <w:rFonts w:hint="eastAsia" w:ascii="仿宋" w:hAnsi="仿宋" w:eastAsia="仿宋" w:cs="仿宋"/>
          <w:spacing w:val="4"/>
          <w:sz w:val="32"/>
          <w:szCs w:val="32"/>
          <w:highlight w:val="none"/>
          <w:lang w:val="en-US" w:eastAsia="zh-CN"/>
        </w:rPr>
        <w:t>7.在引导员指引下进入考场，将身份证、笔试准考证交给监督员。</w:t>
      </w:r>
    </w:p>
    <w:p>
      <w:pPr>
        <w:keepNext w:val="0"/>
        <w:keepLines w:val="0"/>
        <w:pageBreakBefore w:val="0"/>
        <w:widowControl w:val="0"/>
        <w:numPr>
          <w:ilvl w:val="0"/>
          <w:numId w:val="0"/>
        </w:numPr>
        <w:kinsoku/>
        <w:wordWrap/>
        <w:overflowPunct/>
        <w:topLinePunct w:val="0"/>
        <w:autoSpaceDE/>
        <w:autoSpaceDN/>
        <w:bidi w:val="0"/>
        <w:adjustRightInd/>
        <w:snapToGrid/>
        <w:spacing w:before="56" w:line="600" w:lineRule="exact"/>
        <w:ind w:right="175" w:rightChars="0" w:firstLine="656" w:firstLineChars="200"/>
        <w:textAlignment w:val="auto"/>
        <w:rPr>
          <w:rFonts w:hint="eastAsia" w:ascii="仿宋" w:hAnsi="仿宋" w:eastAsia="仿宋" w:cs="仿宋"/>
          <w:spacing w:val="4"/>
          <w:sz w:val="32"/>
          <w:szCs w:val="32"/>
          <w:highlight w:val="none"/>
          <w:lang w:val="en-US" w:eastAsia="zh-CN"/>
        </w:rPr>
      </w:pPr>
      <w:r>
        <w:rPr>
          <w:rFonts w:hint="eastAsia" w:ascii="仿宋" w:hAnsi="仿宋" w:eastAsia="仿宋" w:cs="仿宋"/>
          <w:spacing w:val="4"/>
          <w:sz w:val="32"/>
          <w:szCs w:val="32"/>
          <w:highlight w:val="none"/>
          <w:lang w:val="en-US" w:eastAsia="zh-CN"/>
        </w:rPr>
        <w:t xml:space="preserve">9.考生报告本人考场及面试序号。 </w:t>
      </w:r>
    </w:p>
    <w:p>
      <w:pPr>
        <w:keepNext w:val="0"/>
        <w:keepLines w:val="0"/>
        <w:pageBreakBefore w:val="0"/>
        <w:widowControl w:val="0"/>
        <w:numPr>
          <w:ilvl w:val="0"/>
          <w:numId w:val="0"/>
        </w:numPr>
        <w:kinsoku/>
        <w:wordWrap/>
        <w:overflowPunct/>
        <w:topLinePunct w:val="0"/>
        <w:autoSpaceDE/>
        <w:autoSpaceDN/>
        <w:bidi w:val="0"/>
        <w:adjustRightInd/>
        <w:snapToGrid/>
        <w:spacing w:before="56" w:line="600" w:lineRule="exact"/>
        <w:ind w:right="175" w:rightChars="0" w:firstLine="656" w:firstLineChars="200"/>
        <w:textAlignment w:val="auto"/>
        <w:rPr>
          <w:rFonts w:hint="eastAsia" w:ascii="仿宋" w:hAnsi="仿宋" w:eastAsia="仿宋" w:cs="仿宋"/>
          <w:spacing w:val="4"/>
          <w:sz w:val="32"/>
          <w:szCs w:val="32"/>
          <w:highlight w:val="none"/>
          <w:lang w:val="en-US" w:eastAsia="zh-CN"/>
        </w:rPr>
      </w:pPr>
      <w:r>
        <w:rPr>
          <w:rFonts w:hint="eastAsia" w:ascii="仿宋" w:hAnsi="仿宋" w:eastAsia="仿宋" w:cs="仿宋"/>
          <w:spacing w:val="4"/>
          <w:sz w:val="32"/>
          <w:szCs w:val="32"/>
          <w:highlight w:val="none"/>
          <w:lang w:val="en-US" w:eastAsia="zh-CN"/>
        </w:rPr>
        <w:t>10.在主考官指令下，面试开始。</w:t>
      </w:r>
    </w:p>
    <w:p>
      <w:pPr>
        <w:keepNext w:val="0"/>
        <w:keepLines w:val="0"/>
        <w:pageBreakBefore w:val="0"/>
        <w:widowControl w:val="0"/>
        <w:numPr>
          <w:ilvl w:val="0"/>
          <w:numId w:val="0"/>
        </w:numPr>
        <w:kinsoku/>
        <w:wordWrap/>
        <w:overflowPunct/>
        <w:topLinePunct w:val="0"/>
        <w:autoSpaceDE/>
        <w:autoSpaceDN/>
        <w:bidi w:val="0"/>
        <w:adjustRightInd/>
        <w:snapToGrid/>
        <w:spacing w:before="56" w:line="600" w:lineRule="exact"/>
        <w:ind w:right="175" w:rightChars="0" w:firstLine="656" w:firstLineChars="200"/>
        <w:textAlignment w:val="auto"/>
        <w:rPr>
          <w:rFonts w:hint="eastAsia" w:ascii="仿宋" w:hAnsi="仿宋" w:eastAsia="仿宋" w:cs="仿宋"/>
          <w:spacing w:val="4"/>
          <w:sz w:val="32"/>
          <w:szCs w:val="32"/>
          <w:highlight w:val="none"/>
          <w:lang w:val="en-US" w:eastAsia="zh-CN"/>
        </w:rPr>
      </w:pPr>
      <w:r>
        <w:rPr>
          <w:rFonts w:hint="eastAsia" w:ascii="仿宋" w:hAnsi="仿宋" w:eastAsia="仿宋" w:cs="仿宋"/>
          <w:spacing w:val="4"/>
          <w:sz w:val="32"/>
          <w:szCs w:val="32"/>
          <w:highlight w:val="none"/>
          <w:lang w:val="en-US" w:eastAsia="zh-CN"/>
        </w:rPr>
        <w:t xml:space="preserve">11.面试结束，退出考室，在指定位置等候。  </w:t>
      </w:r>
    </w:p>
    <w:p>
      <w:pPr>
        <w:keepNext w:val="0"/>
        <w:keepLines w:val="0"/>
        <w:pageBreakBefore w:val="0"/>
        <w:widowControl w:val="0"/>
        <w:numPr>
          <w:ilvl w:val="0"/>
          <w:numId w:val="0"/>
        </w:numPr>
        <w:kinsoku/>
        <w:wordWrap/>
        <w:overflowPunct/>
        <w:topLinePunct w:val="0"/>
        <w:autoSpaceDE/>
        <w:autoSpaceDN/>
        <w:bidi w:val="0"/>
        <w:adjustRightInd/>
        <w:snapToGrid/>
        <w:spacing w:before="56" w:line="600" w:lineRule="exact"/>
        <w:ind w:right="175" w:rightChars="0" w:firstLine="656" w:firstLineChars="200"/>
        <w:textAlignment w:val="auto"/>
        <w:rPr>
          <w:rFonts w:hint="eastAsia" w:ascii="仿宋" w:hAnsi="仿宋" w:eastAsia="仿宋" w:cs="仿宋"/>
          <w:spacing w:val="4"/>
          <w:sz w:val="32"/>
          <w:szCs w:val="32"/>
          <w:highlight w:val="none"/>
          <w:lang w:val="en-US" w:eastAsia="zh-CN"/>
        </w:rPr>
      </w:pPr>
      <w:r>
        <w:rPr>
          <w:rFonts w:hint="eastAsia" w:ascii="仿宋" w:hAnsi="仿宋" w:eastAsia="仿宋" w:cs="仿宋"/>
          <w:spacing w:val="4"/>
          <w:sz w:val="32"/>
          <w:szCs w:val="32"/>
          <w:highlight w:val="none"/>
          <w:lang w:val="en-US" w:eastAsia="zh-CN"/>
        </w:rPr>
        <w:t>12.待一下名考生面试结束后在引导员指引下返回考场听计分员公布成绩。</w:t>
      </w:r>
    </w:p>
    <w:p>
      <w:pPr>
        <w:keepNext w:val="0"/>
        <w:keepLines w:val="0"/>
        <w:pageBreakBefore w:val="0"/>
        <w:widowControl w:val="0"/>
        <w:numPr>
          <w:ilvl w:val="0"/>
          <w:numId w:val="0"/>
        </w:numPr>
        <w:kinsoku/>
        <w:wordWrap/>
        <w:overflowPunct/>
        <w:topLinePunct w:val="0"/>
        <w:autoSpaceDE/>
        <w:autoSpaceDN/>
        <w:bidi w:val="0"/>
        <w:adjustRightInd/>
        <w:snapToGrid/>
        <w:spacing w:before="56" w:line="600" w:lineRule="exact"/>
        <w:ind w:right="175" w:rightChars="0" w:firstLine="656" w:firstLineChars="200"/>
        <w:textAlignment w:val="auto"/>
        <w:rPr>
          <w:rFonts w:hint="eastAsia" w:ascii="仿宋" w:hAnsi="仿宋" w:eastAsia="仿宋" w:cs="仿宋"/>
          <w:spacing w:val="4"/>
          <w:sz w:val="32"/>
          <w:szCs w:val="32"/>
          <w:highlight w:val="none"/>
          <w:lang w:val="en-US" w:eastAsia="zh-CN"/>
        </w:rPr>
      </w:pPr>
      <w:r>
        <w:rPr>
          <w:rFonts w:hint="eastAsia" w:ascii="仿宋" w:hAnsi="仿宋" w:eastAsia="仿宋" w:cs="仿宋"/>
          <w:spacing w:val="4"/>
          <w:sz w:val="32"/>
          <w:szCs w:val="32"/>
          <w:highlight w:val="none"/>
          <w:lang w:val="en-US" w:eastAsia="zh-CN"/>
        </w:rPr>
        <w:t xml:space="preserve">13.考生在《面试成绩汇总评定表》上签字。      </w:t>
      </w:r>
    </w:p>
    <w:p>
      <w:pPr>
        <w:keepNext w:val="0"/>
        <w:keepLines w:val="0"/>
        <w:pageBreakBefore w:val="0"/>
        <w:widowControl w:val="0"/>
        <w:numPr>
          <w:ilvl w:val="0"/>
          <w:numId w:val="0"/>
        </w:numPr>
        <w:kinsoku/>
        <w:wordWrap/>
        <w:overflowPunct/>
        <w:topLinePunct w:val="0"/>
        <w:autoSpaceDE/>
        <w:autoSpaceDN/>
        <w:bidi w:val="0"/>
        <w:adjustRightInd/>
        <w:snapToGrid/>
        <w:spacing w:before="56" w:line="600" w:lineRule="exact"/>
        <w:ind w:right="175" w:rightChars="0" w:firstLine="656" w:firstLineChars="200"/>
        <w:textAlignment w:val="auto"/>
        <w:rPr>
          <w:rFonts w:hint="eastAsia" w:ascii="仿宋" w:hAnsi="仿宋" w:eastAsia="仿宋" w:cs="仿宋"/>
          <w:spacing w:val="4"/>
          <w:sz w:val="32"/>
          <w:szCs w:val="32"/>
          <w:highlight w:val="none"/>
          <w:lang w:val="en-US" w:eastAsia="zh-CN"/>
        </w:rPr>
      </w:pPr>
      <w:r>
        <w:rPr>
          <w:rFonts w:hint="eastAsia" w:ascii="仿宋" w:hAnsi="仿宋" w:eastAsia="仿宋" w:cs="仿宋"/>
          <w:spacing w:val="4"/>
          <w:sz w:val="32"/>
          <w:szCs w:val="32"/>
          <w:highlight w:val="none"/>
          <w:lang w:val="en-US" w:eastAsia="zh-CN"/>
        </w:rPr>
        <w:t>14.取回身份证，退出考场，离开面试工作区。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jZWVlM2UxYmY4NGVlNzIxZDM4NjUxNGJlNDg4ZTMifQ=="/>
  </w:docVars>
  <w:rsids>
    <w:rsidRoot w:val="214041CD"/>
    <w:rsid w:val="214041CD"/>
    <w:rsid w:val="250C4619"/>
    <w:rsid w:val="2F553D6C"/>
    <w:rsid w:val="5DAE2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291</Words>
  <Characters>310</Characters>
  <Lines>0</Lines>
  <Paragraphs>0</Paragraphs>
  <TotalTime>0</TotalTime>
  <ScaleCrop>false</ScaleCrop>
  <LinksUpToDate>false</LinksUpToDate>
  <CharactersWithSpaces>310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2023-06-21T06:22:00Z</dcterms:created>
  <dc:creator>迟一点</dc:creator>
  <cp:lastModifiedBy>关山月</cp:lastModifiedBy>
  <dcterms:modified xsi:type="dcterms:W3CDTF">2024-06-13T00:24:15Z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208720D1A6A542C3881210AE30D23900_11</vt:lpwstr>
  </property>
</Properties>
</file>